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F4F3"/>
  <w:body>
    <w:p w14:paraId="63109FCF" w14:textId="77777777" w:rsidR="005D1D95" w:rsidRDefault="005D1D95" w:rsidP="005D1D95">
      <w:pPr>
        <w:spacing w:before="0"/>
        <w:rPr>
          <w:rFonts w:asciiTheme="majorHAnsi" w:eastAsiaTheme="majorEastAsia" w:hAnsiTheme="majorHAnsi" w:cstheme="majorBidi"/>
          <w:b/>
          <w:bCs/>
          <w:caps/>
          <w:color w:val="00646B"/>
          <w:spacing w:val="-15"/>
          <w:sz w:val="38"/>
          <w:szCs w:val="44"/>
          <w:lang w:val="fr-FR"/>
        </w:rPr>
      </w:pPr>
    </w:p>
    <w:p w14:paraId="2C564D04" w14:textId="30D7CE23" w:rsidR="005D1D95" w:rsidRPr="005D1D95" w:rsidRDefault="005D1D95" w:rsidP="005D1D95">
      <w:pPr>
        <w:spacing w:before="0"/>
        <w:rPr>
          <w:rFonts w:asciiTheme="majorHAnsi" w:eastAsiaTheme="majorEastAsia" w:hAnsiTheme="majorHAnsi" w:cstheme="majorBidi"/>
          <w:b/>
          <w:bCs/>
          <w:caps/>
          <w:color w:val="00646B"/>
          <w:spacing w:val="-15"/>
          <w:sz w:val="38"/>
          <w:szCs w:val="44"/>
          <w:lang w:val="fr-FR"/>
        </w:rPr>
      </w:pPr>
      <w:r w:rsidRPr="005D1D95">
        <w:rPr>
          <w:rFonts w:asciiTheme="majorHAnsi" w:eastAsiaTheme="majorEastAsia" w:hAnsiTheme="majorHAnsi" w:cstheme="majorBidi"/>
          <w:b/>
          <w:bCs/>
          <w:caps/>
          <w:color w:val="00646B"/>
          <w:spacing w:val="-15"/>
          <w:sz w:val="38"/>
          <w:szCs w:val="44"/>
          <w:lang w:val="fr-FR"/>
        </w:rPr>
        <w:t xml:space="preserve">Exemple de fiche d’évaluation </w:t>
      </w:r>
      <w:r>
        <w:rPr>
          <w:rFonts w:asciiTheme="majorHAnsi" w:eastAsiaTheme="majorEastAsia" w:hAnsiTheme="majorHAnsi" w:cstheme="majorBidi"/>
          <w:b/>
          <w:bCs/>
          <w:caps/>
          <w:color w:val="00646B"/>
          <w:spacing w:val="-15"/>
          <w:sz w:val="38"/>
          <w:szCs w:val="44"/>
          <w:lang w:val="fr-FR"/>
        </w:rPr>
        <w:t>personnalisÉ</w:t>
      </w:r>
      <w:r w:rsidRPr="005D1D95">
        <w:rPr>
          <w:rFonts w:asciiTheme="majorHAnsi" w:eastAsiaTheme="majorEastAsia" w:hAnsiTheme="majorHAnsi" w:cstheme="majorBidi"/>
          <w:b/>
          <w:bCs/>
          <w:caps/>
          <w:color w:val="00646B"/>
          <w:spacing w:val="-15"/>
          <w:sz w:val="38"/>
          <w:szCs w:val="44"/>
          <w:lang w:val="fr-FR"/>
        </w:rPr>
        <w:t>e</w:t>
      </w:r>
    </w:p>
    <w:p w14:paraId="1873F8FB" w14:textId="77777777" w:rsidR="005D1D95" w:rsidRPr="005D1D95" w:rsidRDefault="005D1D95" w:rsidP="005D1D95">
      <w:pPr>
        <w:spacing w:before="0"/>
        <w:rPr>
          <w:color w:val="221F1F"/>
          <w:spacing w:val="-2"/>
          <w:lang w:val="fr-FR"/>
        </w:rPr>
      </w:pPr>
      <w:r w:rsidRPr="005D1D95">
        <w:rPr>
          <w:color w:val="221F1F"/>
          <w:spacing w:val="-2"/>
          <w:lang w:val="fr-FR"/>
        </w:rPr>
        <w:t>Préparer l’espace sensoriel avec les projections, l’éclairage coloré et les lumières murales. Amener Mme/M dans l’espace, lui montrer le tube de bulle, le meule de fouille et la/le laisser regarder. Ensuite l’asseoir sur la chaise berçante. Attirer l’attention et guider. Encourager l’exploration. Observer les réactions, encourager à s’exprimer.</w:t>
      </w:r>
    </w:p>
    <w:p w14:paraId="05074377" w14:textId="77777777" w:rsidR="005D1D95" w:rsidRDefault="005D1D95" w:rsidP="005D1D95">
      <w:pPr>
        <w:spacing w:before="0"/>
        <w:rPr>
          <w:color w:val="221F1F"/>
          <w:spacing w:val="-2"/>
          <w:lang w:val="fr-FR"/>
        </w:rPr>
      </w:pPr>
      <w:r w:rsidRPr="005D1D95">
        <w:rPr>
          <w:color w:val="221F1F"/>
          <w:spacing w:val="-2"/>
          <w:u w:val="single"/>
          <w:lang w:val="fr-FR"/>
        </w:rPr>
        <w:t>Réaction négative</w:t>
      </w:r>
      <w:r w:rsidRPr="005D1D95">
        <w:rPr>
          <w:color w:val="221F1F"/>
          <w:spacing w:val="-2"/>
          <w:lang w:val="fr-FR"/>
        </w:rPr>
        <w:t xml:space="preserve"> : </w:t>
      </w:r>
      <w:r w:rsidRPr="005D1D95">
        <w:rPr>
          <w:b/>
          <w:color w:val="221F1F"/>
          <w:spacing w:val="-2"/>
          <w:lang w:val="fr-FR"/>
        </w:rPr>
        <w:t xml:space="preserve">Stopper immédiatement </w:t>
      </w:r>
      <w:r w:rsidRPr="005D1D95">
        <w:rPr>
          <w:color w:val="221F1F"/>
          <w:spacing w:val="-2"/>
          <w:lang w:val="fr-FR"/>
        </w:rPr>
        <w:t xml:space="preserve">la présentation du stimulus </w:t>
      </w:r>
    </w:p>
    <w:p w14:paraId="14A8E6E8" w14:textId="4B492107" w:rsidR="00EF1245" w:rsidRDefault="005D1D95" w:rsidP="0074208E">
      <w:pPr>
        <w:spacing w:before="0"/>
        <w:rPr>
          <w:color w:val="221F1F"/>
          <w:spacing w:val="-2"/>
        </w:rPr>
      </w:pPr>
      <w:r w:rsidRPr="005D1D95">
        <w:rPr>
          <w:color w:val="221F1F"/>
          <w:spacing w:val="-2"/>
          <w:u w:val="single"/>
          <w:lang w:val="fr-FR"/>
        </w:rPr>
        <w:t>Réaction positive</w:t>
      </w:r>
      <w:r w:rsidRPr="005D1D95">
        <w:rPr>
          <w:color w:val="221F1F"/>
          <w:spacing w:val="-2"/>
          <w:lang w:val="fr-FR"/>
        </w:rPr>
        <w:t xml:space="preserve"> : </w:t>
      </w:r>
      <w:r w:rsidRPr="005D1D95">
        <w:rPr>
          <w:b/>
          <w:color w:val="221F1F"/>
          <w:spacing w:val="-2"/>
          <w:lang w:val="fr-FR"/>
        </w:rPr>
        <w:t xml:space="preserve">Poursuivre </w:t>
      </w:r>
      <w:r w:rsidRPr="005D1D95">
        <w:rPr>
          <w:color w:val="221F1F"/>
          <w:spacing w:val="-2"/>
          <w:lang w:val="fr-FR"/>
        </w:rPr>
        <w:t>la présentation du stimulus</w:t>
      </w:r>
    </w:p>
    <w:tbl>
      <w:tblPr>
        <w:tblStyle w:val="Grilledutableau"/>
        <w:tblW w:w="0" w:type="auto"/>
        <w:tblInd w:w="57" w:type="dxa"/>
        <w:tblBorders>
          <w:top w:val="single" w:sz="4" w:space="0" w:color="919D9D"/>
          <w:left w:val="single" w:sz="4" w:space="0" w:color="919D9D"/>
          <w:bottom w:val="single" w:sz="4" w:space="0" w:color="919D9D"/>
          <w:right w:val="single" w:sz="4" w:space="0" w:color="919D9D"/>
          <w:insideH w:val="single" w:sz="4" w:space="0" w:color="919D9D"/>
          <w:insideV w:val="single" w:sz="4" w:space="0" w:color="919D9D"/>
        </w:tblBorders>
        <w:tblLook w:val="04A0" w:firstRow="1" w:lastRow="0" w:firstColumn="1" w:lastColumn="0" w:noHBand="0" w:noVBand="1"/>
      </w:tblPr>
      <w:tblGrid>
        <w:gridCol w:w="1639"/>
        <w:gridCol w:w="5060"/>
        <w:gridCol w:w="2017"/>
        <w:gridCol w:w="2017"/>
      </w:tblGrid>
      <w:tr w:rsidR="005D1D95" w:rsidRPr="00F411C6" w14:paraId="521D29F8" w14:textId="414C03F4" w:rsidTr="005D1D95">
        <w:trPr>
          <w:trHeight w:val="198"/>
        </w:trPr>
        <w:tc>
          <w:tcPr>
            <w:tcW w:w="1639" w:type="dxa"/>
            <w:tcBorders>
              <w:bottom w:val="single" w:sz="4" w:space="0" w:color="FFFFFF" w:themeColor="background1"/>
            </w:tcBorders>
            <w:shd w:val="clear" w:color="auto" w:fill="00646B" w:themeFill="text1"/>
          </w:tcPr>
          <w:p w14:paraId="61EA8997" w14:textId="23A85065" w:rsidR="005D1D95" w:rsidRPr="005D1D95" w:rsidRDefault="005D1D95" w:rsidP="005D1D95">
            <w:pPr>
              <w:spacing w:before="0" w:after="0"/>
              <w:jc w:val="center"/>
              <w:rPr>
                <w:b/>
                <w:color w:val="FFFFFF" w:themeColor="background1"/>
                <w:sz w:val="27"/>
                <w:szCs w:val="24"/>
              </w:rPr>
            </w:pPr>
            <w:r w:rsidRPr="005D1D95">
              <w:rPr>
                <w:b/>
                <w:color w:val="FFFFFF"/>
                <w:spacing w:val="-2"/>
                <w:sz w:val="27"/>
              </w:rPr>
              <w:t>Catégorie</w:t>
            </w:r>
          </w:p>
        </w:tc>
        <w:tc>
          <w:tcPr>
            <w:tcW w:w="5060" w:type="dxa"/>
            <w:tcBorders>
              <w:bottom w:val="single" w:sz="4" w:space="0" w:color="FFFFFF" w:themeColor="background1"/>
            </w:tcBorders>
            <w:shd w:val="clear" w:color="auto" w:fill="00646B" w:themeFill="text1"/>
          </w:tcPr>
          <w:p w14:paraId="1E7A3A59" w14:textId="2D150356" w:rsidR="005D1D95" w:rsidRPr="005D1D95" w:rsidRDefault="00DD1852" w:rsidP="005D1D95">
            <w:pPr>
              <w:spacing w:before="0" w:after="0"/>
              <w:jc w:val="center"/>
              <w:rPr>
                <w:b/>
                <w:color w:val="FFFFFF" w:themeColor="background1"/>
                <w:sz w:val="27"/>
                <w:szCs w:val="24"/>
              </w:rPr>
            </w:pPr>
            <w:r w:rsidRPr="005D1D95">
              <w:rPr>
                <w:b/>
                <w:color w:val="FFFFFF"/>
                <w:sz w:val="27"/>
              </w:rPr>
              <w:t>Stimuli</w:t>
            </w:r>
            <w:r w:rsidR="005D1D95" w:rsidRPr="005D1D95">
              <w:rPr>
                <w:b/>
                <w:color w:val="FFFFFF"/>
                <w:spacing w:val="-3"/>
                <w:sz w:val="27"/>
              </w:rPr>
              <w:t xml:space="preserve"> </w:t>
            </w:r>
            <w:r w:rsidR="005D1D95" w:rsidRPr="005D1D95">
              <w:rPr>
                <w:b/>
                <w:color w:val="FFFFFF"/>
                <w:spacing w:val="-2"/>
                <w:sz w:val="27"/>
              </w:rPr>
              <w:t>préférés</w:t>
            </w:r>
          </w:p>
        </w:tc>
        <w:tc>
          <w:tcPr>
            <w:tcW w:w="2017" w:type="dxa"/>
            <w:tcBorders>
              <w:bottom w:val="single" w:sz="4" w:space="0" w:color="FFFFFF" w:themeColor="background1"/>
            </w:tcBorders>
            <w:shd w:val="clear" w:color="auto" w:fill="00646B" w:themeFill="text1"/>
          </w:tcPr>
          <w:p w14:paraId="203277B6" w14:textId="0BF385B7" w:rsidR="005D1D95" w:rsidRPr="005D1D95" w:rsidRDefault="005D1D95" w:rsidP="005D1D95">
            <w:pPr>
              <w:spacing w:before="0" w:after="0"/>
              <w:jc w:val="center"/>
              <w:rPr>
                <w:b/>
                <w:color w:val="FFFFFF" w:themeColor="background1"/>
                <w:sz w:val="27"/>
                <w:szCs w:val="24"/>
              </w:rPr>
            </w:pPr>
            <w:r w:rsidRPr="005D1D95">
              <w:rPr>
                <w:b/>
                <w:color w:val="FFFFFF"/>
                <w:spacing w:val="-2"/>
                <w:sz w:val="27"/>
              </w:rPr>
              <w:t>Exclusions</w:t>
            </w:r>
          </w:p>
        </w:tc>
        <w:tc>
          <w:tcPr>
            <w:tcW w:w="2017" w:type="dxa"/>
            <w:tcBorders>
              <w:bottom w:val="single" w:sz="4" w:space="0" w:color="FFFFFF" w:themeColor="background1"/>
            </w:tcBorders>
            <w:shd w:val="clear" w:color="auto" w:fill="00646B" w:themeFill="text1"/>
          </w:tcPr>
          <w:p w14:paraId="1C407365" w14:textId="185D68CB" w:rsidR="005D1D95" w:rsidRPr="005D1D95" w:rsidRDefault="005D1D95" w:rsidP="005D1D95">
            <w:pPr>
              <w:spacing w:before="0" w:after="0"/>
              <w:jc w:val="center"/>
              <w:rPr>
                <w:b/>
                <w:color w:val="FFFFFF" w:themeColor="background1"/>
                <w:sz w:val="27"/>
                <w:szCs w:val="24"/>
              </w:rPr>
            </w:pPr>
            <w:r w:rsidRPr="005D1D95">
              <w:rPr>
                <w:b/>
                <w:color w:val="FFFFFF"/>
                <w:spacing w:val="-2"/>
                <w:sz w:val="27"/>
              </w:rPr>
              <w:t>Commentaires</w:t>
            </w:r>
          </w:p>
        </w:tc>
      </w:tr>
      <w:tr w:rsidR="005D1D95" w:rsidRPr="00F411C6" w14:paraId="52F8806C" w14:textId="58EDF4F5" w:rsidTr="005D1D95">
        <w:trPr>
          <w:trHeight w:hRule="exact" w:val="1134"/>
        </w:trPr>
        <w:tc>
          <w:tcPr>
            <w:tcW w:w="1639" w:type="dxa"/>
            <w:tcBorders>
              <w:top w:val="single" w:sz="4" w:space="0" w:color="FFFFFF" w:themeColor="background1"/>
            </w:tcBorders>
          </w:tcPr>
          <w:p w14:paraId="576BABCD" w14:textId="77777777" w:rsidR="00A44FA3" w:rsidRPr="00A173CE" w:rsidRDefault="00A44FA3" w:rsidP="00A44FA3">
            <w:pPr>
              <w:pStyle w:val="TableParagraph"/>
              <w:spacing w:before="0"/>
              <w:ind w:left="90"/>
              <w:jc w:val="center"/>
              <w:rPr>
                <w:rFonts w:asciiTheme="minorHAnsi" w:hAnsiTheme="minorHAnsi"/>
                <w:szCs w:val="28"/>
                <w:u w:val="none"/>
              </w:rPr>
            </w:pPr>
          </w:p>
          <w:p w14:paraId="0E674C70" w14:textId="0D74CC0E" w:rsidR="005D1D95" w:rsidRPr="00A173CE" w:rsidRDefault="005D1D95" w:rsidP="00A44FA3">
            <w:pPr>
              <w:pStyle w:val="TableParagraph"/>
              <w:spacing w:before="0" w:after="240"/>
              <w:ind w:left="90"/>
              <w:jc w:val="center"/>
              <w:rPr>
                <w:rFonts w:asciiTheme="minorHAnsi" w:hAnsiTheme="minorHAnsi"/>
                <w:szCs w:val="28"/>
                <w:u w:val="none"/>
              </w:rPr>
            </w:pPr>
            <w:r w:rsidRPr="00A173CE">
              <w:rPr>
                <w:rFonts w:asciiTheme="minorHAnsi" w:hAnsiTheme="minorHAnsi"/>
                <w:szCs w:val="28"/>
                <w:u w:val="none"/>
              </w:rPr>
              <w:t>Éclairage</w:t>
            </w:r>
          </w:p>
        </w:tc>
        <w:tc>
          <w:tcPr>
            <w:tcW w:w="5060" w:type="dxa"/>
            <w:tcBorders>
              <w:top w:val="single" w:sz="4" w:space="0" w:color="FFFFFF" w:themeColor="background1"/>
            </w:tcBorders>
            <w:vAlign w:val="center"/>
          </w:tcPr>
          <w:p w14:paraId="73104A1F" w14:textId="2B71C9EE" w:rsidR="005D1D95" w:rsidRPr="00FE3443" w:rsidRDefault="005D1D95" w:rsidP="005D1D95">
            <w:pPr>
              <w:spacing w:before="155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FFFFFF" w:themeColor="background1"/>
            </w:tcBorders>
          </w:tcPr>
          <w:p w14:paraId="486A17B2" w14:textId="77777777" w:rsidR="005D1D95" w:rsidRPr="00FE3443" w:rsidRDefault="005D1D95" w:rsidP="005D1D95">
            <w:pPr>
              <w:spacing w:before="155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FFFFFF" w:themeColor="background1"/>
            </w:tcBorders>
          </w:tcPr>
          <w:p w14:paraId="3BDB379E" w14:textId="77777777" w:rsidR="005D1D95" w:rsidRPr="00FE3443" w:rsidRDefault="005D1D95" w:rsidP="005D1D95">
            <w:pPr>
              <w:spacing w:before="155"/>
              <w:rPr>
                <w:sz w:val="20"/>
                <w:szCs w:val="20"/>
              </w:rPr>
            </w:pPr>
          </w:p>
        </w:tc>
      </w:tr>
      <w:tr w:rsidR="005D1D95" w:rsidRPr="00870C08" w14:paraId="6BE30855" w14:textId="63F16F5B" w:rsidTr="005D1D95">
        <w:trPr>
          <w:trHeight w:hRule="exact" w:val="1134"/>
        </w:trPr>
        <w:tc>
          <w:tcPr>
            <w:tcW w:w="1639" w:type="dxa"/>
          </w:tcPr>
          <w:p w14:paraId="22637E23" w14:textId="242B6AAE" w:rsidR="005D1D95" w:rsidRPr="00A173CE" w:rsidRDefault="005D1D95" w:rsidP="00A44FA3">
            <w:pPr>
              <w:pStyle w:val="TableParagraph"/>
              <w:ind w:left="0"/>
              <w:jc w:val="center"/>
              <w:rPr>
                <w:rFonts w:asciiTheme="minorHAnsi" w:hAnsiTheme="minorHAnsi"/>
                <w:szCs w:val="28"/>
                <w:u w:val="none"/>
              </w:rPr>
            </w:pPr>
            <w:r w:rsidRPr="00A173CE">
              <w:rPr>
                <w:rFonts w:asciiTheme="minorHAnsi" w:hAnsiTheme="minorHAnsi"/>
                <w:szCs w:val="28"/>
                <w:u w:val="none"/>
              </w:rPr>
              <w:t>Proprioceptif / vestibulaire</w:t>
            </w:r>
          </w:p>
        </w:tc>
        <w:tc>
          <w:tcPr>
            <w:tcW w:w="5060" w:type="dxa"/>
            <w:vAlign w:val="center"/>
          </w:tcPr>
          <w:p w14:paraId="4259035E" w14:textId="475C6E7A" w:rsidR="005D1D95" w:rsidRPr="00FE3443" w:rsidRDefault="005D1D95" w:rsidP="005D1D95">
            <w:pPr>
              <w:pStyle w:val="TableParagraph"/>
              <w:ind w:left="0"/>
              <w:jc w:val="center"/>
              <w:rPr>
                <w:color w:val="1F5E9E"/>
                <w:spacing w:val="80"/>
                <w:sz w:val="20"/>
                <w:szCs w:val="20"/>
                <w:u w:color="1F5E9E"/>
              </w:rPr>
            </w:pPr>
          </w:p>
        </w:tc>
        <w:tc>
          <w:tcPr>
            <w:tcW w:w="2017" w:type="dxa"/>
          </w:tcPr>
          <w:p w14:paraId="2B3FBF36" w14:textId="77777777" w:rsidR="005D1D95" w:rsidRPr="00FE3443" w:rsidRDefault="005D1D95" w:rsidP="005D1D95">
            <w:pPr>
              <w:spacing w:before="155"/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14:paraId="4049D06C" w14:textId="77777777" w:rsidR="005D1D95" w:rsidRPr="00FE3443" w:rsidRDefault="005D1D95" w:rsidP="005D1D95">
            <w:pPr>
              <w:spacing w:before="155"/>
              <w:rPr>
                <w:sz w:val="20"/>
                <w:szCs w:val="20"/>
              </w:rPr>
            </w:pPr>
          </w:p>
        </w:tc>
      </w:tr>
      <w:tr w:rsidR="005D1D95" w:rsidRPr="00870C08" w14:paraId="5F63A4B8" w14:textId="4581093A" w:rsidTr="005D1D95">
        <w:trPr>
          <w:trHeight w:hRule="exact" w:val="1134"/>
        </w:trPr>
        <w:tc>
          <w:tcPr>
            <w:tcW w:w="1639" w:type="dxa"/>
          </w:tcPr>
          <w:p w14:paraId="3C790E04" w14:textId="77777777" w:rsidR="00A44FA3" w:rsidRPr="00A173CE" w:rsidRDefault="00A44FA3" w:rsidP="00A44FA3">
            <w:pPr>
              <w:spacing w:before="0" w:after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8"/>
                <w:lang w:val="fr-FR"/>
              </w:rPr>
            </w:pPr>
          </w:p>
          <w:p w14:paraId="33618F9B" w14:textId="46C7CDC5" w:rsidR="005D1D95" w:rsidRPr="00A173CE" w:rsidRDefault="005D1D95" w:rsidP="00A44FA3">
            <w:pPr>
              <w:spacing w:before="0" w:after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8"/>
                <w:lang w:val="fr-FR"/>
              </w:rPr>
            </w:pPr>
            <w:r w:rsidRPr="00A173CE">
              <w:rPr>
                <w:rFonts w:asciiTheme="minorHAnsi" w:eastAsia="Calibri" w:hAnsiTheme="minorHAnsi" w:cs="Calibri"/>
                <w:color w:val="auto"/>
                <w:sz w:val="22"/>
                <w:szCs w:val="28"/>
                <w:lang w:val="fr-FR"/>
              </w:rPr>
              <w:t>Auditif</w:t>
            </w:r>
          </w:p>
        </w:tc>
        <w:tc>
          <w:tcPr>
            <w:tcW w:w="5060" w:type="dxa"/>
          </w:tcPr>
          <w:p w14:paraId="40CEFA43" w14:textId="40070EF2" w:rsidR="005D1D95" w:rsidRPr="00ED7E2D" w:rsidRDefault="005D1D95" w:rsidP="005D1D95">
            <w:pPr>
              <w:spacing w:before="155"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7E35EE71" w14:textId="77777777" w:rsidR="005D1D95" w:rsidRPr="00ED7E2D" w:rsidRDefault="005D1D95" w:rsidP="005D1D95">
            <w:pPr>
              <w:pStyle w:val="TableParagraph"/>
              <w:ind w:left="0" w:right="98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17" w:type="dxa"/>
          </w:tcPr>
          <w:p w14:paraId="024BC0A1" w14:textId="77777777" w:rsidR="005D1D95" w:rsidRPr="00ED7E2D" w:rsidRDefault="005D1D95" w:rsidP="005D1D95">
            <w:pPr>
              <w:pStyle w:val="TableParagraph"/>
              <w:ind w:left="0" w:right="98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D1D95" w:rsidRPr="00870C08" w14:paraId="446CF611" w14:textId="2F2989B3" w:rsidTr="005D1D95">
        <w:trPr>
          <w:trHeight w:hRule="exact" w:val="1134"/>
        </w:trPr>
        <w:tc>
          <w:tcPr>
            <w:tcW w:w="1639" w:type="dxa"/>
          </w:tcPr>
          <w:p w14:paraId="7E2F38A9" w14:textId="77777777" w:rsidR="00A44FA3" w:rsidRPr="00A173CE" w:rsidRDefault="00A44FA3" w:rsidP="00A44FA3">
            <w:pPr>
              <w:spacing w:before="0" w:after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8"/>
                <w:lang w:val="fr-FR"/>
              </w:rPr>
            </w:pPr>
          </w:p>
          <w:p w14:paraId="380AF7CB" w14:textId="7595F918" w:rsidR="005D1D95" w:rsidRPr="00A173CE" w:rsidRDefault="005D1D95" w:rsidP="00A44FA3">
            <w:pPr>
              <w:spacing w:before="0" w:after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8"/>
                <w:lang w:val="fr-FR"/>
              </w:rPr>
            </w:pPr>
            <w:r w:rsidRPr="00A173CE">
              <w:rPr>
                <w:rFonts w:asciiTheme="minorHAnsi" w:eastAsia="Calibri" w:hAnsiTheme="minorHAnsi" w:cs="Calibri"/>
                <w:color w:val="auto"/>
                <w:sz w:val="22"/>
                <w:szCs w:val="28"/>
                <w:lang w:val="fr-FR"/>
              </w:rPr>
              <w:t>Visuel</w:t>
            </w:r>
          </w:p>
        </w:tc>
        <w:tc>
          <w:tcPr>
            <w:tcW w:w="5060" w:type="dxa"/>
          </w:tcPr>
          <w:p w14:paraId="17D0E850" w14:textId="69D51E79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17" w:type="dxa"/>
          </w:tcPr>
          <w:p w14:paraId="5F2E1B00" w14:textId="77777777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7946E1F" w14:textId="77777777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95" w:rsidRPr="00870C08" w14:paraId="62319B61" w14:textId="308C373C" w:rsidTr="005D1D95">
        <w:trPr>
          <w:trHeight w:hRule="exact" w:val="1134"/>
        </w:trPr>
        <w:tc>
          <w:tcPr>
            <w:tcW w:w="1639" w:type="dxa"/>
          </w:tcPr>
          <w:p w14:paraId="2F7C389C" w14:textId="77777777" w:rsidR="00A173CE" w:rsidRPr="00A173CE" w:rsidRDefault="00A173CE" w:rsidP="00A44FA3">
            <w:pPr>
              <w:contextualSpacing/>
              <w:jc w:val="center"/>
              <w:rPr>
                <w:rFonts w:asciiTheme="minorHAnsi" w:eastAsia="Calibri" w:hAnsiTheme="minorHAnsi" w:cs="Calibri"/>
                <w:color w:val="auto"/>
                <w:sz w:val="8"/>
                <w:szCs w:val="28"/>
                <w:lang w:val="fr-FR"/>
              </w:rPr>
            </w:pPr>
          </w:p>
          <w:p w14:paraId="399A1D01" w14:textId="6819D6EB" w:rsidR="00A44FA3" w:rsidRPr="00A173CE" w:rsidRDefault="005D1D95" w:rsidP="00A44FA3">
            <w:pPr>
              <w:contextualSpacing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8"/>
                <w:lang w:val="fr-FR"/>
              </w:rPr>
            </w:pPr>
            <w:r w:rsidRPr="00A173CE">
              <w:rPr>
                <w:rFonts w:asciiTheme="minorHAnsi" w:eastAsia="Calibri" w:hAnsiTheme="minorHAnsi" w:cs="Calibri"/>
                <w:color w:val="auto"/>
                <w:sz w:val="22"/>
                <w:szCs w:val="28"/>
                <w:lang w:val="fr-FR"/>
              </w:rPr>
              <w:t>Tactile</w:t>
            </w:r>
          </w:p>
          <w:p w14:paraId="5DBB0011" w14:textId="6857890D" w:rsidR="005D1D95" w:rsidRPr="00A173CE" w:rsidRDefault="005D1D95" w:rsidP="00A44FA3">
            <w:pPr>
              <w:spacing w:before="0"/>
              <w:contextualSpacing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8"/>
                <w:lang w:val="fr-FR"/>
              </w:rPr>
            </w:pPr>
            <w:r w:rsidRPr="00A173CE">
              <w:rPr>
                <w:rFonts w:asciiTheme="minorHAnsi" w:eastAsia="Calibri" w:hAnsiTheme="minorHAnsi" w:cs="Calibri"/>
                <w:color w:val="auto"/>
                <w:sz w:val="20"/>
                <w:szCs w:val="28"/>
                <w:lang w:val="fr-FR"/>
              </w:rPr>
              <w:t>(textures, températures)</w:t>
            </w:r>
          </w:p>
        </w:tc>
        <w:tc>
          <w:tcPr>
            <w:tcW w:w="5060" w:type="dxa"/>
          </w:tcPr>
          <w:p w14:paraId="69FE773F" w14:textId="61513375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53BBF07" w14:textId="77777777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E2FB4BE" w14:textId="77777777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95" w:rsidRPr="00870C08" w14:paraId="7EF80C9B" w14:textId="1613AFE2" w:rsidTr="005D1D95">
        <w:trPr>
          <w:trHeight w:hRule="exact" w:val="1134"/>
        </w:trPr>
        <w:tc>
          <w:tcPr>
            <w:tcW w:w="1639" w:type="dxa"/>
          </w:tcPr>
          <w:p w14:paraId="653D45C2" w14:textId="77777777" w:rsidR="00A44FA3" w:rsidRPr="00A173CE" w:rsidRDefault="00A44FA3" w:rsidP="00A44FA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/>
                <w:szCs w:val="28"/>
                <w:u w:val="none"/>
              </w:rPr>
            </w:pPr>
          </w:p>
          <w:p w14:paraId="602F37D3" w14:textId="6E881876" w:rsidR="005D1D95" w:rsidRPr="00A173CE" w:rsidRDefault="005D1D95" w:rsidP="00A44FA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/>
                <w:szCs w:val="28"/>
                <w:u w:val="none"/>
              </w:rPr>
            </w:pPr>
            <w:r w:rsidRPr="00A173CE">
              <w:rPr>
                <w:rFonts w:asciiTheme="minorHAnsi" w:hAnsiTheme="minorHAnsi"/>
                <w:szCs w:val="28"/>
                <w:u w:val="none"/>
              </w:rPr>
              <w:t>Olfactif</w:t>
            </w:r>
          </w:p>
        </w:tc>
        <w:tc>
          <w:tcPr>
            <w:tcW w:w="5060" w:type="dxa"/>
          </w:tcPr>
          <w:p w14:paraId="0E7D7B83" w14:textId="65674978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0EC7497" w14:textId="77777777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C4F2E8C" w14:textId="77777777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95" w:rsidRPr="00870C08" w14:paraId="2C938289" w14:textId="54B9623C" w:rsidTr="005D1D95">
        <w:trPr>
          <w:trHeight w:hRule="exact" w:val="1134"/>
        </w:trPr>
        <w:tc>
          <w:tcPr>
            <w:tcW w:w="1639" w:type="dxa"/>
          </w:tcPr>
          <w:p w14:paraId="455560E9" w14:textId="761F57A2" w:rsidR="005D1D95" w:rsidRPr="00A173CE" w:rsidRDefault="005D1D95" w:rsidP="00A44FA3">
            <w:pPr>
              <w:pStyle w:val="TableParagraph"/>
              <w:ind w:left="0"/>
              <w:jc w:val="center"/>
              <w:rPr>
                <w:rFonts w:asciiTheme="minorHAnsi" w:hAnsiTheme="minorHAnsi"/>
                <w:szCs w:val="28"/>
                <w:u w:val="none"/>
              </w:rPr>
            </w:pPr>
            <w:r w:rsidRPr="00A173CE">
              <w:rPr>
                <w:rFonts w:asciiTheme="minorHAnsi" w:hAnsiTheme="minorHAnsi"/>
                <w:szCs w:val="28"/>
                <w:u w:val="none"/>
              </w:rPr>
              <w:t>Combinaison sensorielle</w:t>
            </w:r>
          </w:p>
        </w:tc>
        <w:tc>
          <w:tcPr>
            <w:tcW w:w="5060" w:type="dxa"/>
          </w:tcPr>
          <w:p w14:paraId="7773B27E" w14:textId="467A6141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DCBD9E1" w14:textId="77777777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017" w:type="dxa"/>
          </w:tcPr>
          <w:p w14:paraId="66FA8C88" w14:textId="77777777" w:rsidR="005D1D95" w:rsidRPr="00FE3443" w:rsidRDefault="005D1D95" w:rsidP="005D1D95">
            <w:pPr>
              <w:spacing w:before="155" w:after="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</w:tbl>
    <w:p w14:paraId="7A0AF9D1" w14:textId="78031DE3" w:rsidR="00A44FA3" w:rsidRDefault="00A44FA3" w:rsidP="00BD54DC"/>
    <w:p w14:paraId="2A9E74A5" w14:textId="22A21D25" w:rsidR="00BD54DC" w:rsidRPr="00A44FA3" w:rsidRDefault="00BD54DC" w:rsidP="00A44FA3">
      <w:pPr>
        <w:tabs>
          <w:tab w:val="left" w:pos="2116"/>
        </w:tabs>
      </w:pPr>
    </w:p>
    <w:sectPr w:rsidR="00BD54DC" w:rsidRPr="00A44FA3" w:rsidSect="0074208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95FB4" w14:textId="77777777" w:rsidR="00CC1647" w:rsidRDefault="00CC1647" w:rsidP="000F0A24">
      <w:r>
        <w:separator/>
      </w:r>
    </w:p>
  </w:endnote>
  <w:endnote w:type="continuationSeparator" w:id="0">
    <w:p w14:paraId="74394761" w14:textId="77777777" w:rsidR="00CC1647" w:rsidRDefault="00CC1647" w:rsidP="000F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PT Medium">
    <w:altName w:val="Lucida Sans Unicode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PT Book">
    <w:altName w:val="Bahnschrift Light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altName w:val="Segoe UI Black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PT Light">
    <w:altName w:val="Segoe UI Semilight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4A6EF" w14:textId="0A38DC04" w:rsidR="00ED7E2D" w:rsidRDefault="00ED7E2D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8480" behindDoc="0" locked="0" layoutInCell="1" allowOverlap="1" wp14:anchorId="581715D8" wp14:editId="28B8CA13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872095" cy="1488440"/>
          <wp:effectExtent l="0" t="0" r="0" b="0"/>
          <wp:wrapNone/>
          <wp:docPr id="19" name="Graphique 9">
            <a:extLst xmlns:a="http://schemas.openxmlformats.org/drawingml/2006/main">
              <a:ext uri="{FF2B5EF4-FFF2-40B4-BE49-F238E27FC236}">
                <a16:creationId xmlns:a16="http://schemas.microsoft.com/office/drawing/2014/main" id="{80A77418-561C-074D-F3EC-AD38A50623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935319" name="Graphique 9">
                    <a:extLst>
                      <a:ext uri="{FF2B5EF4-FFF2-40B4-BE49-F238E27FC236}">
                        <a16:creationId xmlns:a16="http://schemas.microsoft.com/office/drawing/2014/main" id="{80A77418-561C-074D-F3EC-AD38A50623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148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663E7" w14:textId="2B47EFFB" w:rsidR="00E91CE6" w:rsidRDefault="00275D06">
    <w:pPr>
      <w:pStyle w:val="Pieddepage"/>
    </w:pPr>
    <w:r>
      <w:rPr>
        <w:noProof/>
        <w:sz w:val="18"/>
        <w:szCs w:val="18"/>
        <w:lang w:eastAsia="fr-CA"/>
      </w:rPr>
      <w:drawing>
        <wp:anchor distT="0" distB="0" distL="114300" distR="114300" simplePos="0" relativeHeight="251661312" behindDoc="0" locked="0" layoutInCell="1" allowOverlap="1" wp14:anchorId="0AD87ABE" wp14:editId="1F894CFB">
          <wp:simplePos x="0" y="0"/>
          <wp:positionH relativeFrom="column">
            <wp:posOffset>5730875</wp:posOffset>
          </wp:positionH>
          <wp:positionV relativeFrom="paragraph">
            <wp:posOffset>311150</wp:posOffset>
          </wp:positionV>
          <wp:extent cx="1320165" cy="330200"/>
          <wp:effectExtent l="0" t="0" r="0" b="0"/>
          <wp:wrapNone/>
          <wp:docPr id="18" name="Image 7" descr="Une image contenant capture d’écran, noir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910173" name="Image 7" descr="Une image contenant capture d’écran, noir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E2D">
      <w:rPr>
        <w:noProof/>
        <w:sz w:val="18"/>
        <w:szCs w:val="18"/>
        <w:lang w:eastAsia="fr-CA"/>
      </w:rPr>
      <w:drawing>
        <wp:anchor distT="0" distB="0" distL="114300" distR="114300" simplePos="0" relativeHeight="251660287" behindDoc="0" locked="0" layoutInCell="1" allowOverlap="1" wp14:anchorId="7E06D2EF" wp14:editId="3EE4FE6A">
          <wp:simplePos x="0" y="0"/>
          <wp:positionH relativeFrom="page">
            <wp:align>right</wp:align>
          </wp:positionH>
          <wp:positionV relativeFrom="paragraph">
            <wp:posOffset>-238760</wp:posOffset>
          </wp:positionV>
          <wp:extent cx="7872095" cy="1488440"/>
          <wp:effectExtent l="0" t="0" r="0" b="0"/>
          <wp:wrapNone/>
          <wp:docPr id="557935319" name="Graphique 9">
            <a:extLst xmlns:a="http://schemas.openxmlformats.org/drawingml/2006/main">
              <a:ext uri="{FF2B5EF4-FFF2-40B4-BE49-F238E27FC236}">
                <a16:creationId xmlns:a16="http://schemas.microsoft.com/office/drawing/2014/main" id="{80A77418-561C-074D-F3EC-AD38A50623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935319" name="Graphique 9">
                    <a:extLst>
                      <a:ext uri="{FF2B5EF4-FFF2-40B4-BE49-F238E27FC236}">
                        <a16:creationId xmlns:a16="http://schemas.microsoft.com/office/drawing/2014/main" id="{80A77418-561C-074D-F3EC-AD38A50623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148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8CB7" w14:textId="77777777" w:rsidR="00CC1647" w:rsidRDefault="00CC1647" w:rsidP="000F0A24">
      <w:r>
        <w:separator/>
      </w:r>
    </w:p>
  </w:footnote>
  <w:footnote w:type="continuationSeparator" w:id="0">
    <w:p w14:paraId="4F4C1A3F" w14:textId="77777777" w:rsidR="00CC1647" w:rsidRDefault="00CC1647" w:rsidP="000F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0E7C" w14:textId="0765FD15" w:rsidR="0009191B" w:rsidRDefault="0009191B" w:rsidP="0009191B">
    <w:pPr>
      <w:pStyle w:val="En-tte"/>
      <w:tabs>
        <w:tab w:val="clear" w:pos="4320"/>
        <w:tab w:val="clear" w:pos="8640"/>
        <w:tab w:val="left" w:pos="5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6CF13" w14:textId="12DDBBCF" w:rsidR="00750FEA" w:rsidRDefault="0074208E" w:rsidP="00750FEA">
    <w:pPr>
      <w:pStyle w:val="En-tte"/>
      <w:jc w:val="right"/>
    </w:pPr>
    <w:r>
      <w:rPr>
        <w:noProof/>
        <w:lang w:eastAsia="fr-CA"/>
      </w:rPr>
      <w:drawing>
        <wp:anchor distT="0" distB="0" distL="114300" distR="114300" simplePos="0" relativeHeight="251666432" behindDoc="0" locked="0" layoutInCell="1" allowOverlap="1" wp14:anchorId="745855B9" wp14:editId="65DEE69E">
          <wp:simplePos x="0" y="0"/>
          <wp:positionH relativeFrom="page">
            <wp:align>left</wp:align>
          </wp:positionH>
          <wp:positionV relativeFrom="paragraph">
            <wp:posOffset>-360680</wp:posOffset>
          </wp:positionV>
          <wp:extent cx="2141102" cy="838200"/>
          <wp:effectExtent l="0" t="0" r="0" b="0"/>
          <wp:wrapNone/>
          <wp:docPr id="16" name="Image 6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414151" name="Image 6" descr="Une image contenant texte, Police,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10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64384" behindDoc="1" locked="0" layoutInCell="1" allowOverlap="1" wp14:anchorId="31129FE3" wp14:editId="2FCF4535">
          <wp:simplePos x="0" y="0"/>
          <wp:positionH relativeFrom="page">
            <wp:posOffset>-1470025</wp:posOffset>
          </wp:positionH>
          <wp:positionV relativeFrom="paragraph">
            <wp:posOffset>-1812290</wp:posOffset>
          </wp:positionV>
          <wp:extent cx="12785025" cy="2546350"/>
          <wp:effectExtent l="0" t="0" r="0" b="6350"/>
          <wp:wrapNone/>
          <wp:docPr id="17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183808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785025" cy="254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57BD"/>
    <w:multiLevelType w:val="multilevel"/>
    <w:tmpl w:val="B0C4CC8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3FC2FE5"/>
    <w:multiLevelType w:val="hybridMultilevel"/>
    <w:tmpl w:val="126888B4"/>
    <w:lvl w:ilvl="0" w:tplc="0C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F8203B8"/>
    <w:multiLevelType w:val="hybridMultilevel"/>
    <w:tmpl w:val="6082E8F0"/>
    <w:lvl w:ilvl="0" w:tplc="FE0CCCC8">
      <w:start w:val="1"/>
      <w:numFmt w:val="bullet"/>
      <w:pStyle w:val="Puces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4097">
      <o:colormru v:ext="edit" colors="#e5f4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49"/>
    <w:rsid w:val="00013034"/>
    <w:rsid w:val="00016AAE"/>
    <w:rsid w:val="0009191B"/>
    <w:rsid w:val="000C27A7"/>
    <w:rsid w:val="000C5B5D"/>
    <w:rsid w:val="000F0A24"/>
    <w:rsid w:val="000F2EDF"/>
    <w:rsid w:val="001B1938"/>
    <w:rsid w:val="001E6509"/>
    <w:rsid w:val="002568BA"/>
    <w:rsid w:val="00275D06"/>
    <w:rsid w:val="002D69A2"/>
    <w:rsid w:val="00361402"/>
    <w:rsid w:val="003661BF"/>
    <w:rsid w:val="00383449"/>
    <w:rsid w:val="00386340"/>
    <w:rsid w:val="003D3C71"/>
    <w:rsid w:val="003F0812"/>
    <w:rsid w:val="004253E8"/>
    <w:rsid w:val="00463291"/>
    <w:rsid w:val="004E306A"/>
    <w:rsid w:val="005D1D95"/>
    <w:rsid w:val="005E5074"/>
    <w:rsid w:val="00614C83"/>
    <w:rsid w:val="00715B4F"/>
    <w:rsid w:val="0074208E"/>
    <w:rsid w:val="00750FEA"/>
    <w:rsid w:val="007D463C"/>
    <w:rsid w:val="007F426A"/>
    <w:rsid w:val="00870C08"/>
    <w:rsid w:val="008D216A"/>
    <w:rsid w:val="008F6479"/>
    <w:rsid w:val="009411A9"/>
    <w:rsid w:val="009C4B80"/>
    <w:rsid w:val="00A173CE"/>
    <w:rsid w:val="00A44FA3"/>
    <w:rsid w:val="00A5261D"/>
    <w:rsid w:val="00A56C7F"/>
    <w:rsid w:val="00A66C06"/>
    <w:rsid w:val="00AD0F74"/>
    <w:rsid w:val="00AE08F6"/>
    <w:rsid w:val="00AE29C8"/>
    <w:rsid w:val="00B61C7A"/>
    <w:rsid w:val="00B7067D"/>
    <w:rsid w:val="00B91944"/>
    <w:rsid w:val="00B9753B"/>
    <w:rsid w:val="00BD54DC"/>
    <w:rsid w:val="00BF05A7"/>
    <w:rsid w:val="00BF0EB1"/>
    <w:rsid w:val="00BF1F6F"/>
    <w:rsid w:val="00C07BCB"/>
    <w:rsid w:val="00CC1647"/>
    <w:rsid w:val="00D01FA9"/>
    <w:rsid w:val="00D37BDD"/>
    <w:rsid w:val="00D932EF"/>
    <w:rsid w:val="00DD1852"/>
    <w:rsid w:val="00E16DC1"/>
    <w:rsid w:val="00E91CE6"/>
    <w:rsid w:val="00EC6D49"/>
    <w:rsid w:val="00ED7E2D"/>
    <w:rsid w:val="00EF1245"/>
    <w:rsid w:val="00F12BDD"/>
    <w:rsid w:val="00F22384"/>
    <w:rsid w:val="00F75ED0"/>
    <w:rsid w:val="00F97456"/>
    <w:rsid w:val="00FE3443"/>
    <w:rsid w:val="00FF66F5"/>
    <w:rsid w:val="35D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5f4f3"/>
    </o:shapedefaults>
    <o:shapelayout v:ext="edit">
      <o:idmap v:ext="edit" data="1"/>
    </o:shapelayout>
  </w:shapeDefaults>
  <w:decimalSymbol w:val=","/>
  <w:listSeparator w:val=";"/>
  <w14:docId w14:val="406BAC6B"/>
  <w15:chartTrackingRefBased/>
  <w15:docId w15:val="{3FB3C549-C2B8-44CB-8DC1-42B12A8B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e"/>
    <w:qFormat/>
    <w:rsid w:val="0074208E"/>
    <w:pPr>
      <w:spacing w:before="240" w:after="240"/>
    </w:pPr>
    <w:rPr>
      <w:rFonts w:ascii="Futura PT Book" w:hAnsi="Futura PT Book"/>
      <w:color w:val="000F0F"/>
      <w:sz w:val="24"/>
    </w:rPr>
  </w:style>
  <w:style w:type="paragraph" w:styleId="Titre1">
    <w:name w:val="heading 1"/>
    <w:basedOn w:val="Titre"/>
    <w:next w:val="Normal"/>
    <w:link w:val="Titre1Car"/>
    <w:uiPriority w:val="9"/>
    <w:qFormat/>
    <w:rsid w:val="004E306A"/>
    <w:pPr>
      <w:shd w:val="clear" w:color="auto" w:fill="E4F4F3"/>
      <w:spacing w:before="240"/>
      <w:jc w:val="left"/>
    </w:pPr>
    <w:rPr>
      <w:b/>
      <w:bCs/>
      <w:sz w:val="48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0FEA"/>
    <w:pPr>
      <w:keepNext/>
      <w:keepLines/>
      <w:spacing w:before="0" w:line="240" w:lineRule="auto"/>
      <w:outlineLvl w:val="1"/>
    </w:pPr>
    <w:rPr>
      <w:rFonts w:asciiTheme="majorHAnsi" w:eastAsiaTheme="majorEastAsia" w:hAnsiTheme="majorHAnsi" w:cstheme="majorBidi"/>
      <w:b/>
      <w:bCs/>
      <w:color w:val="F0AA17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0FEA"/>
    <w:pPr>
      <w:keepNext/>
      <w:keepLines/>
      <w:spacing w:before="0" w:line="240" w:lineRule="auto"/>
      <w:outlineLvl w:val="2"/>
    </w:pPr>
    <w:rPr>
      <w:rFonts w:asciiTheme="majorHAnsi" w:eastAsiaTheme="majorEastAsia" w:hAnsiTheme="majorHAnsi" w:cstheme="majorBidi"/>
      <w:color w:val="F0AA17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0FEA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color w:val="FF838C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EC6D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993D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662965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662965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662965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62965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306A"/>
    <w:rPr>
      <w:rFonts w:asciiTheme="majorHAnsi" w:eastAsiaTheme="majorEastAsia" w:hAnsiTheme="majorHAnsi" w:cstheme="majorBidi"/>
      <w:b/>
      <w:bCs/>
      <w:caps/>
      <w:color w:val="00646B"/>
      <w:spacing w:val="-15"/>
      <w:sz w:val="48"/>
      <w:szCs w:val="44"/>
      <w:shd w:val="clear" w:color="auto" w:fill="E4F4F3"/>
    </w:rPr>
  </w:style>
  <w:style w:type="character" w:customStyle="1" w:styleId="Titre2Car">
    <w:name w:val="Titre 2 Car"/>
    <w:basedOn w:val="Policepardfaut"/>
    <w:link w:val="Titre2"/>
    <w:uiPriority w:val="9"/>
    <w:rsid w:val="00750FEA"/>
    <w:rPr>
      <w:rFonts w:asciiTheme="majorHAnsi" w:eastAsiaTheme="majorEastAsia" w:hAnsiTheme="majorHAnsi" w:cstheme="majorBidi"/>
      <w:b/>
      <w:bCs/>
      <w:color w:val="F0AA17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750FEA"/>
    <w:rPr>
      <w:rFonts w:asciiTheme="majorHAnsi" w:eastAsiaTheme="majorEastAsia" w:hAnsiTheme="majorHAnsi" w:cstheme="majorBidi"/>
      <w:color w:val="F0AA17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750FEA"/>
    <w:rPr>
      <w:rFonts w:asciiTheme="majorHAnsi" w:eastAsiaTheme="majorEastAsia" w:hAnsiTheme="majorHAnsi" w:cstheme="majorBidi"/>
      <w:color w:val="FF838C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C6D49"/>
    <w:rPr>
      <w:rFonts w:asciiTheme="majorHAnsi" w:eastAsiaTheme="majorEastAsia" w:hAnsiTheme="majorHAnsi" w:cstheme="majorBidi"/>
      <w:caps/>
      <w:color w:val="993D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49"/>
    <w:rPr>
      <w:rFonts w:asciiTheme="majorHAnsi" w:eastAsiaTheme="majorEastAsia" w:hAnsiTheme="majorHAnsi" w:cstheme="majorBidi"/>
      <w:i/>
      <w:iCs/>
      <w:caps/>
      <w:color w:val="662965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EC6D49"/>
    <w:rPr>
      <w:rFonts w:asciiTheme="majorHAnsi" w:eastAsiaTheme="majorEastAsia" w:hAnsiTheme="majorHAnsi" w:cstheme="majorBidi"/>
      <w:b/>
      <w:bCs/>
      <w:color w:val="662965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EC6D49"/>
    <w:rPr>
      <w:rFonts w:asciiTheme="majorHAnsi" w:eastAsiaTheme="majorEastAsia" w:hAnsiTheme="majorHAnsi" w:cstheme="majorBidi"/>
      <w:b/>
      <w:bCs/>
      <w:i/>
      <w:iCs/>
      <w:color w:val="662965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49"/>
    <w:rPr>
      <w:rFonts w:asciiTheme="majorHAnsi" w:eastAsiaTheme="majorEastAsia" w:hAnsiTheme="majorHAnsi" w:cstheme="majorBidi"/>
      <w:i/>
      <w:iCs/>
      <w:color w:val="662965" w:themeColor="accent1" w:themeShade="80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86340"/>
    <w:pPr>
      <w:spacing w:before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color w:val="00646B"/>
      <w:spacing w:val="-15"/>
      <w:sz w:val="82"/>
      <w:szCs w:val="82"/>
    </w:rPr>
  </w:style>
  <w:style w:type="character" w:customStyle="1" w:styleId="TitreCar">
    <w:name w:val="Titre Car"/>
    <w:basedOn w:val="Policepardfaut"/>
    <w:link w:val="Titre"/>
    <w:uiPriority w:val="10"/>
    <w:rsid w:val="00386340"/>
    <w:rPr>
      <w:rFonts w:asciiTheme="majorHAnsi" w:eastAsiaTheme="majorEastAsia" w:hAnsiTheme="majorHAnsi" w:cstheme="majorBidi"/>
      <w:caps/>
      <w:color w:val="00646B"/>
      <w:spacing w:val="-15"/>
      <w:sz w:val="82"/>
      <w:szCs w:val="8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0A24"/>
    <w:rPr>
      <w:i/>
      <w:iCs/>
      <w:color w:val="00646B"/>
    </w:rPr>
  </w:style>
  <w:style w:type="character" w:customStyle="1" w:styleId="Sous-titreCar">
    <w:name w:val="Sous-titre Car"/>
    <w:basedOn w:val="Policepardfaut"/>
    <w:link w:val="Sous-titre"/>
    <w:uiPriority w:val="11"/>
    <w:rsid w:val="000F0A24"/>
    <w:rPr>
      <w:rFonts w:ascii="Futura PT Book" w:hAnsi="Futura PT Book"/>
      <w:i/>
      <w:iCs/>
      <w:color w:val="00646B"/>
      <w:sz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0F0A24"/>
    <w:pPr>
      <w:shd w:val="clear" w:color="auto" w:fill="F4FAFA"/>
      <w:spacing w:before="120" w:after="120"/>
      <w:ind w:left="720"/>
    </w:pPr>
    <w:rPr>
      <w:i/>
      <w:iCs/>
      <w:color w:val="00646B" w:themeColor="text1"/>
      <w:sz w:val="32"/>
      <w:szCs w:val="32"/>
    </w:rPr>
  </w:style>
  <w:style w:type="character" w:customStyle="1" w:styleId="CitationCar">
    <w:name w:val="Citation Car"/>
    <w:basedOn w:val="Policepardfaut"/>
    <w:link w:val="Citation"/>
    <w:uiPriority w:val="29"/>
    <w:rsid w:val="000F0A24"/>
    <w:rPr>
      <w:rFonts w:ascii="Futura PT Book" w:hAnsi="Futura PT Book"/>
      <w:i/>
      <w:iCs/>
      <w:color w:val="00646B" w:themeColor="text1"/>
      <w:sz w:val="32"/>
      <w:szCs w:val="32"/>
      <w:shd w:val="clear" w:color="auto" w:fill="F4FAFA"/>
    </w:rPr>
  </w:style>
  <w:style w:type="paragraph" w:styleId="Paragraphedeliste">
    <w:name w:val="List Paragraph"/>
    <w:basedOn w:val="Normal"/>
    <w:link w:val="ParagraphedelisteCar"/>
    <w:uiPriority w:val="34"/>
    <w:qFormat/>
    <w:rsid w:val="00361402"/>
    <w:pPr>
      <w:ind w:left="708"/>
    </w:pPr>
  </w:style>
  <w:style w:type="character" w:styleId="Emphaseintense">
    <w:name w:val="Intense Emphasis"/>
    <w:basedOn w:val="Policepardfaut"/>
    <w:uiPriority w:val="21"/>
    <w:rsid w:val="00EC6D49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D49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6D49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Rfrenceintense">
    <w:name w:val="Intense Reference"/>
    <w:uiPriority w:val="32"/>
    <w:qFormat/>
    <w:rsid w:val="00361402"/>
    <w:rPr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C6D49"/>
    <w:pPr>
      <w:spacing w:line="240" w:lineRule="auto"/>
    </w:pPr>
    <w:rPr>
      <w:b/>
      <w:bCs/>
      <w:smallCaps/>
      <w:color w:val="0E2841" w:themeColor="text2"/>
    </w:rPr>
  </w:style>
  <w:style w:type="character" w:styleId="lev">
    <w:name w:val="Strong"/>
    <w:basedOn w:val="Policepardfaut"/>
    <w:uiPriority w:val="22"/>
    <w:qFormat/>
    <w:rsid w:val="00361402"/>
    <w:rPr>
      <w:b/>
      <w:bCs/>
      <w:color w:val="00646B"/>
    </w:rPr>
  </w:style>
  <w:style w:type="character" w:styleId="Accentuation">
    <w:name w:val="Emphasis"/>
    <w:uiPriority w:val="20"/>
    <w:rsid w:val="00EC6D49"/>
  </w:style>
  <w:style w:type="paragraph" w:styleId="Sansinterligne">
    <w:name w:val="No Spacing"/>
    <w:link w:val="SansinterligneCar"/>
    <w:uiPriority w:val="1"/>
    <w:qFormat/>
    <w:rsid w:val="00EC6D49"/>
    <w:pPr>
      <w:spacing w:after="0" w:line="240" w:lineRule="auto"/>
    </w:pPr>
  </w:style>
  <w:style w:type="character" w:styleId="Emphaseple">
    <w:name w:val="Subtle Emphasis"/>
    <w:basedOn w:val="Policepardfaut"/>
    <w:uiPriority w:val="19"/>
    <w:rsid w:val="00EC6D49"/>
    <w:rPr>
      <w:i/>
      <w:iCs/>
      <w:color w:val="00E6F7" w:themeColor="text1" w:themeTint="A6"/>
    </w:rPr>
  </w:style>
  <w:style w:type="character" w:styleId="Rfrenceple">
    <w:name w:val="Subtle Reference"/>
    <w:basedOn w:val="Policepardfaut"/>
    <w:uiPriority w:val="31"/>
    <w:rsid w:val="00EC6D49"/>
    <w:rPr>
      <w:smallCaps/>
      <w:color w:val="00E6F7" w:themeColor="text1" w:themeTint="A6"/>
      <w:u w:val="none" w:color="34F1FF" w:themeColor="text1" w:themeTint="80"/>
      <w:bdr w:val="none" w:sz="0" w:space="0" w:color="auto"/>
    </w:rPr>
  </w:style>
  <w:style w:type="character" w:styleId="Titredulivre">
    <w:name w:val="Book Title"/>
    <w:basedOn w:val="Policepardfaut"/>
    <w:uiPriority w:val="33"/>
    <w:rsid w:val="00EC6D49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C6D49"/>
    <w:pPr>
      <w:outlineLvl w:val="9"/>
    </w:pPr>
  </w:style>
  <w:style w:type="paragraph" w:customStyle="1" w:styleId="Puces">
    <w:name w:val="Puces"/>
    <w:basedOn w:val="Paragraphedeliste"/>
    <w:link w:val="PucesCar"/>
    <w:qFormat/>
    <w:rsid w:val="00A66C06"/>
    <w:pPr>
      <w:numPr>
        <w:numId w:val="1"/>
      </w:numPr>
      <w:spacing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66C06"/>
    <w:rPr>
      <w:rFonts w:ascii="Futura PT Book" w:hAnsi="Futura PT Book"/>
      <w:color w:val="000F0F"/>
      <w:sz w:val="24"/>
    </w:rPr>
  </w:style>
  <w:style w:type="character" w:customStyle="1" w:styleId="PucesCar">
    <w:name w:val="Puces Car"/>
    <w:basedOn w:val="ParagraphedelisteCar"/>
    <w:link w:val="Puces"/>
    <w:rsid w:val="00A66C06"/>
    <w:rPr>
      <w:rFonts w:ascii="Futura PT Book" w:hAnsi="Futura PT Book"/>
      <w:color w:val="000F0F"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A66C0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66C06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A66C06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A66C06"/>
    <w:rPr>
      <w:color w:val="467886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A66C06"/>
    <w:pPr>
      <w:spacing w:after="100"/>
      <w:ind w:left="720"/>
    </w:pPr>
  </w:style>
  <w:style w:type="paragraph" w:styleId="En-tte">
    <w:name w:val="header"/>
    <w:basedOn w:val="Normal"/>
    <w:link w:val="En-tteCar"/>
    <w:uiPriority w:val="99"/>
    <w:unhideWhenUsed/>
    <w:rsid w:val="00AE08F6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8F6"/>
    <w:rPr>
      <w:rFonts w:ascii="Futura PT Book" w:hAnsi="Futura PT Book"/>
      <w:color w:val="000F0F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E08F6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8F6"/>
    <w:rPr>
      <w:rFonts w:ascii="Futura PT Book" w:hAnsi="Futura PT Book"/>
      <w:color w:val="000F0F"/>
      <w:sz w:val="24"/>
    </w:rPr>
  </w:style>
  <w:style w:type="paragraph" w:customStyle="1" w:styleId="InfosEnteteetBasdepage">
    <w:name w:val="Infos Entete et Bas de page"/>
    <w:basedOn w:val="Normal"/>
    <w:link w:val="InfosEnteteetBasdepageCar"/>
    <w:rsid w:val="00AE08F6"/>
    <w:pPr>
      <w:spacing w:line="264" w:lineRule="auto"/>
    </w:pPr>
    <w:rPr>
      <w:color w:val="BF60BD" w:themeColor="accent1"/>
      <w:sz w:val="20"/>
      <w:szCs w:val="20"/>
    </w:rPr>
  </w:style>
  <w:style w:type="character" w:customStyle="1" w:styleId="InfosEnteteetBasdepageCar">
    <w:name w:val="Infos Entete et Bas de page Car"/>
    <w:basedOn w:val="Policepardfaut"/>
    <w:link w:val="InfosEnteteetBasdepage"/>
    <w:rsid w:val="00AE08F6"/>
    <w:rPr>
      <w:rFonts w:ascii="Futura PT Book" w:hAnsi="Futura PT Book"/>
      <w:color w:val="BF60BD" w:themeColor="accent1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715B4F"/>
    <w:rPr>
      <w:color w:val="66666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8634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7BDD"/>
    <w:pPr>
      <w:spacing w:before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7BDD"/>
    <w:rPr>
      <w:rFonts w:ascii="Futura PT Book" w:hAnsi="Futura PT Book"/>
      <w:color w:val="000F0F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7BDD"/>
    <w:rPr>
      <w:vertAlign w:val="superscript"/>
    </w:rPr>
  </w:style>
  <w:style w:type="paragraph" w:customStyle="1" w:styleId="Notesbasdepage">
    <w:name w:val="Notes bas de page"/>
    <w:basedOn w:val="Notedebasdepage"/>
    <w:link w:val="NotesbasdepageCar"/>
    <w:qFormat/>
    <w:rsid w:val="000F0A24"/>
    <w:pPr>
      <w:spacing w:after="0"/>
    </w:pPr>
    <w:rPr>
      <w:rFonts w:ascii="Futura PT Light" w:hAnsi="Futura PT Light"/>
      <w:i/>
      <w:iCs/>
      <w:color w:val="00646B" w:themeColor="text1"/>
    </w:rPr>
  </w:style>
  <w:style w:type="character" w:customStyle="1" w:styleId="NotesbasdepageCar">
    <w:name w:val="Notes bas de page Car"/>
    <w:basedOn w:val="NotedebasdepageCar"/>
    <w:link w:val="Notesbasdepage"/>
    <w:rsid w:val="000F0A24"/>
    <w:rPr>
      <w:rFonts w:ascii="Futura PT Light" w:hAnsi="Futura PT Light"/>
      <w:i/>
      <w:iCs/>
      <w:color w:val="00646B" w:themeColor="text1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0A2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D54D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F1245"/>
    <w:pPr>
      <w:widowControl w:val="0"/>
      <w:autoSpaceDE w:val="0"/>
      <w:autoSpaceDN w:val="0"/>
      <w:spacing w:before="155" w:after="0" w:line="240" w:lineRule="auto"/>
      <w:ind w:left="89"/>
    </w:pPr>
    <w:rPr>
      <w:rFonts w:ascii="Calibri" w:eastAsia="Calibri" w:hAnsi="Calibri" w:cs="Calibri"/>
      <w:color w:val="auto"/>
      <w:sz w:val="22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SCPD">
      <a:dk1>
        <a:srgbClr val="00646B"/>
      </a:dk1>
      <a:lt1>
        <a:sysClr val="window" lastClr="FFFFFF"/>
      </a:lt1>
      <a:dk2>
        <a:srgbClr val="0E2841"/>
      </a:dk2>
      <a:lt2>
        <a:srgbClr val="E8E8E8"/>
      </a:lt2>
      <a:accent1>
        <a:srgbClr val="BF60BD"/>
      </a:accent1>
      <a:accent2>
        <a:srgbClr val="F0AA17"/>
      </a:accent2>
      <a:accent3>
        <a:srgbClr val="004068"/>
      </a:accent3>
      <a:accent4>
        <a:srgbClr val="EFDA18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SCPD">
      <a:majorFont>
        <a:latin typeface="Futura PT Bold"/>
        <a:ea typeface=""/>
        <a:cs typeface=""/>
      </a:majorFont>
      <a:minorFont>
        <a:latin typeface="Futura PT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9F0079369C247BBDA79952FB7FECA" ma:contentTypeVersion="13" ma:contentTypeDescription="Create a new document." ma:contentTypeScope="" ma:versionID="7d48e400729eb3685ea877de68d87489">
  <xsd:schema xmlns:xsd="http://www.w3.org/2001/XMLSchema" xmlns:xs="http://www.w3.org/2001/XMLSchema" xmlns:p="http://schemas.microsoft.com/office/2006/metadata/properties" xmlns:ns2="866df865-28f5-4e4d-af4a-c9fe6f627d66" xmlns:ns3="4ef75d36-1014-4f63-b606-e047b564130b" targetNamespace="http://schemas.microsoft.com/office/2006/metadata/properties" ma:root="true" ma:fieldsID="708fac12ecc3c2b81b2a54b5d824c9f1" ns2:_="" ns3:_="">
    <xsd:import namespace="866df865-28f5-4e4d-af4a-c9fe6f627d66"/>
    <xsd:import namespace="4ef75d36-1014-4f63-b606-e047b5641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df865-28f5-4e4d-af4a-c9fe6f627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75d36-1014-4f63-b606-e047b56413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398ca8-3948-4c58-b1e7-07d7d9443bc1}" ma:internalName="TaxCatchAll" ma:showField="CatchAllData" ma:web="4ef75d36-1014-4f63-b606-e047b564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75d36-1014-4f63-b606-e047b564130b" xsi:nil="true"/>
    <lcf76f155ced4ddcb4097134ff3c332f xmlns="866df865-28f5-4e4d-af4a-c9fe6f627d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044A-BFF0-4605-B076-DB923E6B8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F65DD-8762-428B-9912-668DE03D1885}"/>
</file>

<file path=customXml/itemProps3.xml><?xml version="1.0" encoding="utf-8"?>
<ds:datastoreItem xmlns:ds="http://schemas.openxmlformats.org/officeDocument/2006/customXml" ds:itemID="{E6486491-1FAE-48A4-B98A-F62D4B616A5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ef75d36-1014-4f63-b606-e047b564130b"/>
    <ds:schemaRef ds:uri="866df865-28f5-4e4d-af4a-c9fe6f627d6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E5A693-3E65-4FDF-ABA9-C8676962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Anthony D</dc:creator>
  <cp:keywords/>
  <dc:description/>
  <cp:lastModifiedBy>Marie Allio (CCSMTL)</cp:lastModifiedBy>
  <cp:revision>6</cp:revision>
  <dcterms:created xsi:type="dcterms:W3CDTF">2025-04-23T18:58:00Z</dcterms:created>
  <dcterms:modified xsi:type="dcterms:W3CDTF">2025-05-05T12:52:00Z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0x0101004E79F0079369C247BBDA79952FB7FECA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2025-02-04T15:45:06Z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0dc6c563-52a8-402d-9fa2-89d7f15895b4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SIP_Label_6a7d8d5d-78e2-4a62-9fcd-016eb5e4c57c_Tag">
    <vt:lpwstr>10, 3, 0, 2</vt:lpwstr>
  </property>
  <property fmtid="{D5CDD505-2E9C-101B-9397-08002B2CF9AE}" pid="11" name="MediaServiceImageTags">
    <vt:lpwstr/>
  </property>
</Properties>
</file>